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BC692A" w:rsidRPr="00A26CA2" w14:paraId="71638292" w14:textId="77777777" w:rsidTr="00BC3022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6D22F6D0" w14:textId="17B06A80" w:rsidR="00BC692A" w:rsidRPr="00A26CA2" w:rsidRDefault="00BC692A" w:rsidP="00BC302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26CA2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RAPPORT D’ACTIVITÉS 202</w:t>
            </w:r>
            <w:r w:rsidR="004F52EF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5</w:t>
            </w:r>
          </w:p>
        </w:tc>
      </w:tr>
      <w:tr w:rsidR="00BC692A" w:rsidRPr="00A26CA2" w14:paraId="1C889635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23A3203C" w14:textId="77777777" w:rsidR="00703FBB" w:rsidRDefault="00BC692A" w:rsidP="00BC302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BC692A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AXE 3 : L’INCLUSION PAR LA CITOYENNETE INTERCULTURELLE</w:t>
            </w:r>
          </w:p>
          <w:p w14:paraId="1195025E" w14:textId="4D327444" w:rsidR="00BC692A" w:rsidRPr="00A26CA2" w:rsidRDefault="00BC692A" w:rsidP="00BC302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BC692A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« LES FORMATIONS À LA VIE CITOYENNE EN BELGIQUE » (P3B)</w:t>
            </w:r>
          </w:p>
        </w:tc>
      </w:tr>
      <w:tr w:rsidR="0025088D" w:rsidRPr="00A26CA2" w14:paraId="4FC3B67A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650018C9" w14:textId="2D92612F" w:rsidR="0025088D" w:rsidRPr="00BC692A" w:rsidRDefault="0025088D" w:rsidP="00BC302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25088D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t>VOLET A : ÉVALUATION DES ACTIVITÉS</w:t>
            </w:r>
          </w:p>
        </w:tc>
      </w:tr>
    </w:tbl>
    <w:p w14:paraId="7508C964" w14:textId="77777777" w:rsidR="00BC692A" w:rsidRPr="00A6790F" w:rsidRDefault="00BC692A" w:rsidP="00C22BE3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1F1E68" w:rsidRPr="00A6790F" w14:paraId="4B93B84E" w14:textId="77777777" w:rsidTr="0025088D">
        <w:tc>
          <w:tcPr>
            <w:tcW w:w="4651" w:type="dxa"/>
            <w:gridSpan w:val="2"/>
            <w:shd w:val="clear" w:color="auto" w:fill="F2F2F2" w:themeFill="background1" w:themeFillShade="F2"/>
          </w:tcPr>
          <w:p w14:paraId="49ACED32" w14:textId="77777777" w:rsidR="001F1E68" w:rsidRPr="00A6790F" w:rsidRDefault="001F1E68" w:rsidP="009D40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90F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0A1465D8" w14:textId="77777777" w:rsidR="001F1E68" w:rsidRPr="00A6790F" w:rsidRDefault="001F1E68" w:rsidP="009D40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90F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la personne de contact</w:t>
            </w:r>
          </w:p>
        </w:tc>
      </w:tr>
      <w:tr w:rsidR="001F1E68" w:rsidRPr="00A6790F" w14:paraId="105A745F" w14:textId="77777777" w:rsidTr="009D40CD">
        <w:tc>
          <w:tcPr>
            <w:tcW w:w="2176" w:type="dxa"/>
          </w:tcPr>
          <w:p w14:paraId="7D1261F2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45448A68" w14:textId="63A70091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17E9D9B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21713DBE" w14:textId="2747DE42" w:rsidR="001F1E68" w:rsidRPr="00437F01" w:rsidRDefault="001F1E68" w:rsidP="009D40CD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1F1E68" w:rsidRPr="00A6790F" w14:paraId="67A133D9" w14:textId="77777777" w:rsidTr="009D40CD">
        <w:tc>
          <w:tcPr>
            <w:tcW w:w="2176" w:type="dxa"/>
          </w:tcPr>
          <w:p w14:paraId="792F2BE3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21B39954" w14:textId="18CDB93B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0DFAB8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E-mail de contact</w:t>
            </w: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2768" w:type="dxa"/>
          </w:tcPr>
          <w:p w14:paraId="6D581818" w14:textId="0B264AF1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E68" w:rsidRPr="00A6790F" w14:paraId="696E0E12" w14:textId="77777777" w:rsidTr="009D40CD">
        <w:tc>
          <w:tcPr>
            <w:tcW w:w="2176" w:type="dxa"/>
          </w:tcPr>
          <w:p w14:paraId="2E4F0897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29094CE4" w14:textId="5715C588" w:rsidR="001F1E68" w:rsidRPr="00437F01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4D79DF8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Téléphone de contact</w:t>
            </w: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2768" w:type="dxa"/>
          </w:tcPr>
          <w:p w14:paraId="3ED41673" w14:textId="7947E545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E68" w:rsidRPr="00A6790F" w14:paraId="5480CF33" w14:textId="77777777" w:rsidTr="009D40CD">
        <w:tc>
          <w:tcPr>
            <w:tcW w:w="2176" w:type="dxa"/>
          </w:tcPr>
          <w:p w14:paraId="3E1EAFA4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Commune</w:t>
            </w:r>
          </w:p>
        </w:tc>
        <w:tc>
          <w:tcPr>
            <w:tcW w:w="2475" w:type="dxa"/>
          </w:tcPr>
          <w:p w14:paraId="3A44FE05" w14:textId="5633735D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3D1DEAF" w14:textId="77777777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  <w:r w:rsidRPr="00A6790F">
              <w:rPr>
                <w:rFonts w:ascii="Calibri" w:hAnsi="Calibri" w:cs="Calibri"/>
                <w:sz w:val="24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2558A363" w14:textId="0EDD94D3" w:rsidR="001F1E68" w:rsidRPr="00A6790F" w:rsidRDefault="001F1E68" w:rsidP="009D40C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99C73E" w14:textId="006CEDDF" w:rsidR="001F1E68" w:rsidRDefault="001F1E68" w:rsidP="001F1E68">
      <w:pPr>
        <w:rPr>
          <w:rFonts w:ascii="Calibri" w:hAnsi="Calibri" w:cs="Calibri"/>
          <w:sz w:val="24"/>
          <w:szCs w:val="24"/>
        </w:rPr>
      </w:pPr>
      <w:r w:rsidRPr="0098391B">
        <w:rPr>
          <w:rFonts w:ascii="Calibri" w:hAnsi="Calibri" w:cs="Calibri"/>
          <w:sz w:val="24"/>
          <w:szCs w:val="24"/>
        </w:rPr>
        <w:t xml:space="preserve">* </w:t>
      </w:r>
      <w:r w:rsidRPr="0098391B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0B6393">
        <w:rPr>
          <w:rFonts w:ascii="Calibri" w:hAnsi="Calibri" w:cs="Calibri"/>
          <w:sz w:val="20"/>
          <w:szCs w:val="20"/>
        </w:rPr>
        <w:t xml:space="preserve">de </w:t>
      </w:r>
      <w:r w:rsidRPr="0098391B">
        <w:rPr>
          <w:rFonts w:ascii="Calibri" w:hAnsi="Calibri" w:cs="Calibri"/>
          <w:sz w:val="20"/>
          <w:szCs w:val="20"/>
        </w:rPr>
        <w:t>no</w:t>
      </w:r>
      <w:r w:rsidR="000B6393">
        <w:rPr>
          <w:rFonts w:ascii="Calibri" w:hAnsi="Calibri" w:cs="Calibri"/>
          <w:sz w:val="20"/>
          <w:szCs w:val="20"/>
        </w:rPr>
        <w:t>tre base de données</w:t>
      </w:r>
      <w:r w:rsidRPr="0098391B">
        <w:rPr>
          <w:rFonts w:ascii="Calibri" w:hAnsi="Calibri" w:cs="Calibri"/>
          <w:sz w:val="24"/>
          <w:szCs w:val="24"/>
        </w:rPr>
        <w:t xml:space="preserve">. </w:t>
      </w:r>
    </w:p>
    <w:p w14:paraId="77DD7BF7" w14:textId="77777777" w:rsidR="0025088D" w:rsidRDefault="0025088D" w:rsidP="00BC692A">
      <w:pPr>
        <w:jc w:val="both"/>
        <w:rPr>
          <w:rFonts w:ascii="Calibri" w:hAnsi="Calibri" w:cs="Calibri"/>
          <w:sz w:val="24"/>
          <w:szCs w:val="24"/>
        </w:rPr>
      </w:pPr>
    </w:p>
    <w:p w14:paraId="3C36A56B" w14:textId="2047A6FA" w:rsidR="00BC692A" w:rsidRPr="00866D12" w:rsidRDefault="00BC692A" w:rsidP="00BC692A">
      <w:pPr>
        <w:jc w:val="both"/>
        <w:rPr>
          <w:rFonts w:ascii="Calibri" w:hAnsi="Calibri" w:cs="Calibri"/>
          <w:sz w:val="24"/>
          <w:szCs w:val="24"/>
        </w:rPr>
      </w:pPr>
      <w:r w:rsidRPr="00866D12">
        <w:rPr>
          <w:rFonts w:ascii="Calibri" w:hAnsi="Calibri" w:cs="Calibri"/>
          <w:sz w:val="24"/>
          <w:szCs w:val="24"/>
        </w:rPr>
        <w:t>Ce rapport d’activité</w:t>
      </w:r>
      <w:r w:rsidR="00C16B75">
        <w:rPr>
          <w:rFonts w:ascii="Calibri" w:hAnsi="Calibri" w:cs="Calibri"/>
          <w:sz w:val="24"/>
          <w:szCs w:val="24"/>
        </w:rPr>
        <w:t>s</w:t>
      </w:r>
      <w:r w:rsidRPr="00866D12">
        <w:rPr>
          <w:rFonts w:ascii="Calibri" w:hAnsi="Calibri" w:cs="Calibri"/>
          <w:sz w:val="24"/>
          <w:szCs w:val="24"/>
        </w:rPr>
        <w:t xml:space="preserve"> se compose de </w:t>
      </w:r>
      <w:r w:rsidRPr="00866D12">
        <w:rPr>
          <w:rFonts w:ascii="Calibri" w:hAnsi="Calibri" w:cs="Calibri"/>
          <w:b/>
          <w:bCs/>
          <w:sz w:val="24"/>
          <w:szCs w:val="24"/>
        </w:rPr>
        <w:t>deux volets</w:t>
      </w:r>
      <w:r w:rsidRPr="00866D12">
        <w:rPr>
          <w:rFonts w:ascii="Calibri" w:hAnsi="Calibri" w:cs="Calibri"/>
          <w:sz w:val="24"/>
          <w:szCs w:val="24"/>
        </w:rPr>
        <w:t xml:space="preserve"> : </w:t>
      </w:r>
    </w:p>
    <w:p w14:paraId="5BD4D8BC" w14:textId="4833EF14" w:rsidR="00866D12" w:rsidRPr="00866D12" w:rsidRDefault="00BC692A" w:rsidP="00BC692A">
      <w:pPr>
        <w:pStyle w:val="Paragraphedeliste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866D12">
        <w:rPr>
          <w:rFonts w:ascii="Calibri" w:hAnsi="Calibri" w:cs="Calibri"/>
          <w:sz w:val="24"/>
          <w:szCs w:val="24"/>
        </w:rPr>
        <w:t xml:space="preserve">Le volet A reprend des questions qualitatives afin de décrire le contenu de vos activités. Ce volet est lui-même décomposé en deux parties, la première partie </w:t>
      </w:r>
      <w:r w:rsidR="00C16B75">
        <w:rPr>
          <w:rFonts w:ascii="Calibri" w:hAnsi="Calibri" w:cs="Calibri"/>
          <w:sz w:val="24"/>
          <w:szCs w:val="24"/>
        </w:rPr>
        <w:t xml:space="preserve">comporte </w:t>
      </w:r>
      <w:r w:rsidRPr="00866D12">
        <w:rPr>
          <w:rFonts w:ascii="Calibri" w:hAnsi="Calibri" w:cs="Calibri"/>
          <w:sz w:val="24"/>
          <w:szCs w:val="24"/>
        </w:rPr>
        <w:t xml:space="preserve">des questions </w:t>
      </w:r>
      <w:r w:rsidR="00C16B75">
        <w:rPr>
          <w:rFonts w:ascii="Calibri" w:hAnsi="Calibri" w:cs="Calibri"/>
          <w:sz w:val="24"/>
          <w:szCs w:val="24"/>
        </w:rPr>
        <w:t xml:space="preserve">récurrentes qui reviendront chaque année </w:t>
      </w:r>
      <w:r w:rsidRPr="00866D12">
        <w:rPr>
          <w:rFonts w:ascii="Calibri" w:hAnsi="Calibri" w:cs="Calibri"/>
          <w:sz w:val="24"/>
          <w:szCs w:val="24"/>
        </w:rPr>
        <w:t xml:space="preserve">et la deuxième partie </w:t>
      </w:r>
      <w:r w:rsidR="00C16B75">
        <w:rPr>
          <w:rFonts w:ascii="Calibri" w:hAnsi="Calibri" w:cs="Calibri"/>
          <w:sz w:val="24"/>
          <w:szCs w:val="24"/>
        </w:rPr>
        <w:t xml:space="preserve">contient </w:t>
      </w:r>
      <w:r w:rsidRPr="00866D12">
        <w:rPr>
          <w:rFonts w:ascii="Calibri" w:hAnsi="Calibri" w:cs="Calibri"/>
          <w:sz w:val="24"/>
          <w:szCs w:val="24"/>
        </w:rPr>
        <w:t xml:space="preserve">des questions </w:t>
      </w:r>
      <w:r w:rsidR="00C16B75">
        <w:rPr>
          <w:rFonts w:ascii="Calibri" w:hAnsi="Calibri" w:cs="Calibri"/>
          <w:sz w:val="24"/>
          <w:szCs w:val="24"/>
        </w:rPr>
        <w:t xml:space="preserve">non récurrentes </w:t>
      </w:r>
      <w:r w:rsidRPr="00866D12">
        <w:rPr>
          <w:rFonts w:ascii="Calibri" w:hAnsi="Calibri" w:cs="Calibri"/>
          <w:sz w:val="24"/>
          <w:szCs w:val="24"/>
        </w:rPr>
        <w:t xml:space="preserve">qui varieront en fonction de l’année en cours. </w:t>
      </w:r>
    </w:p>
    <w:p w14:paraId="772D0752" w14:textId="26917F8A" w:rsidR="00BC692A" w:rsidRPr="00866D12" w:rsidRDefault="00BC692A" w:rsidP="00BC692A">
      <w:pPr>
        <w:pStyle w:val="Paragraphedeliste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866D12">
        <w:rPr>
          <w:rFonts w:ascii="Calibri" w:hAnsi="Calibri" w:cs="Calibri"/>
          <w:sz w:val="24"/>
          <w:szCs w:val="24"/>
        </w:rPr>
        <w:t>Le volet B reprend l’ensemble des informations chiffrées qui seront collectées chaque année (à compléter</w:t>
      </w:r>
      <w:r w:rsidR="00425E29">
        <w:rPr>
          <w:rFonts w:ascii="Calibri" w:hAnsi="Calibri" w:cs="Calibri"/>
          <w:sz w:val="24"/>
          <w:szCs w:val="24"/>
        </w:rPr>
        <w:t xml:space="preserve"> dans un fichier Excel</w:t>
      </w:r>
      <w:r w:rsidRPr="00866D12">
        <w:rPr>
          <w:rFonts w:ascii="Calibri" w:hAnsi="Calibri" w:cs="Calibri"/>
          <w:sz w:val="24"/>
          <w:szCs w:val="24"/>
        </w:rPr>
        <w:t>).</w:t>
      </w:r>
    </w:p>
    <w:p w14:paraId="49215F09" w14:textId="77777777" w:rsidR="0025088D" w:rsidRDefault="0025088D" w:rsidP="00BC692A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</w:p>
    <w:p w14:paraId="3E30E0D9" w14:textId="36D69DC9" w:rsidR="00BC692A" w:rsidRPr="00A26CA2" w:rsidRDefault="00BC692A" w:rsidP="00BC692A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Ce rapport d’activité</w:t>
      </w:r>
      <w:r w:rsidR="00425E29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objectif</w:t>
      </w:r>
      <w:r w:rsidR="000B6393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de : </w:t>
      </w:r>
    </w:p>
    <w:p w14:paraId="742EB9CC" w14:textId="77777777" w:rsidR="00BC692A" w:rsidRPr="00A26CA2" w:rsidRDefault="00BC692A" w:rsidP="00BC692A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3F9AC690" w14:textId="77777777" w:rsidR="00BC692A" w:rsidRPr="00A26CA2" w:rsidRDefault="00BC692A" w:rsidP="00BC692A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2FC05B1B" w14:textId="15D34DAF" w:rsidR="00BC692A" w:rsidRPr="00A26CA2" w:rsidRDefault="00BC692A" w:rsidP="00BC692A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Vérifier la bonne utilisation des financements publics et</w:t>
      </w:r>
      <w:r w:rsidR="000B639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la mise en œuvre du volume d’action associé à chaque catégorie financière prévue dans l’arrêté d’exécution du décret de cohésion sociale ;</w:t>
      </w:r>
    </w:p>
    <w:p w14:paraId="0173D7A8" w14:textId="77777777" w:rsidR="00BC692A" w:rsidRPr="00A26CA2" w:rsidRDefault="00BC692A" w:rsidP="00BC692A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p w14:paraId="090AEF90" w14:textId="77777777" w:rsidR="0028033B" w:rsidRPr="00A26CA2" w:rsidRDefault="0028033B" w:rsidP="00BC692A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</w:p>
    <w:tbl>
      <w:tblPr>
        <w:tblStyle w:val="Grilledutableau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1"/>
      </w:tblGrid>
      <w:tr w:rsidR="00BC692A" w:rsidRPr="00A26CA2" w14:paraId="65077FD5" w14:textId="77777777" w:rsidTr="0025088D">
        <w:tc>
          <w:tcPr>
            <w:tcW w:w="9741" w:type="dxa"/>
            <w:shd w:val="clear" w:color="auto" w:fill="F2F2F2" w:themeFill="background1" w:themeFillShade="F2"/>
          </w:tcPr>
          <w:p w14:paraId="26E61D87" w14:textId="77777777" w:rsidR="00BC692A" w:rsidRPr="00A26CA2" w:rsidRDefault="00BC692A" w:rsidP="00BC3022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val="fr-FR" w:eastAsia="zh-CN" w:bidi="hi-IN"/>
              </w:rPr>
            </w:pPr>
            <w:r w:rsidRPr="00A26CA2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8" w:history="1">
              <w:r w:rsidRPr="00A26CA2">
                <w:rPr>
                  <w:rFonts w:ascii="Calibri" w:eastAsia="SimSun" w:hAnsi="Calibri" w:cs="Calibri"/>
                  <w:b/>
                  <w:bCs/>
                  <w:color w:val="483FFF"/>
                  <w:kern w:val="1"/>
                  <w:sz w:val="24"/>
                  <w:szCs w:val="24"/>
                  <w:u w:val="single"/>
                  <w:lang w:eastAsia="zh-CN" w:bidi="hi-IN"/>
                </w:rPr>
                <w:t>cohesionsociale@spfb.brussels</w:t>
              </w:r>
            </w:hyperlink>
            <w:r w:rsidRPr="00A26CA2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p w14:paraId="7FB41FD8" w14:textId="59A53F3B" w:rsidR="00BC692A" w:rsidRDefault="00BC692A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2075C062" w14:textId="77777777" w:rsidR="00C54B9F" w:rsidRDefault="00C54B9F" w:rsidP="00C54B9F">
      <w:pPr>
        <w:keepNext/>
        <w:keepLines/>
        <w:spacing w:before="160" w:after="0" w:line="240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54B9F" w:rsidRPr="00A854D9" w14:paraId="558419C4" w14:textId="77777777" w:rsidTr="005C1758">
        <w:tc>
          <w:tcPr>
            <w:tcW w:w="9741" w:type="dxa"/>
          </w:tcPr>
          <w:p w14:paraId="7EB088FC" w14:textId="5F915F93" w:rsidR="00C54B9F" w:rsidRPr="00C54B9F" w:rsidRDefault="00C54B9F" w:rsidP="00C54B9F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Décrivez les thématiques abordées dans le cadre de vos modules de formation et expliquez la manière dont les objectifs de l</w:t>
            </w:r>
            <w:r w:rsidR="0025088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’axe prioritaire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ont été mis en œuvre durant l’année 202</w:t>
            </w:r>
            <w:r w:rsidR="004F52E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54B9F" w:rsidRPr="00A854D9" w14:paraId="112740BD" w14:textId="77777777" w:rsidTr="005C1758">
        <w:tc>
          <w:tcPr>
            <w:tcW w:w="9741" w:type="dxa"/>
          </w:tcPr>
          <w:p w14:paraId="47DD5589" w14:textId="0212F57F" w:rsidR="00C54B9F" w:rsidRPr="00A854D9" w:rsidRDefault="00C54B9F" w:rsidP="005C175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08F4070" w14:textId="77777777" w:rsidR="00C54B9F" w:rsidRPr="007C74B4" w:rsidRDefault="00C54B9F" w:rsidP="007C74B4">
      <w:pPr>
        <w:keepNext/>
        <w:keepLines/>
        <w:spacing w:before="160" w:after="0" w:line="240" w:lineRule="auto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7C74B4" w:rsidRPr="00A854D9" w14:paraId="507F9580" w14:textId="77777777" w:rsidTr="007E192B">
        <w:tc>
          <w:tcPr>
            <w:tcW w:w="9741" w:type="dxa"/>
          </w:tcPr>
          <w:p w14:paraId="7CEBCFCD" w14:textId="52781BDD" w:rsidR="00BC692A" w:rsidRPr="00A854D9" w:rsidRDefault="00F214A2" w:rsidP="007C74B4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0" w:name="_Hlk168663287"/>
            <w:r w:rsidRPr="00A854D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Avez-vous rencontré des difficultés dans la mise en œuvre de votre action ? </w:t>
            </w:r>
            <w:r w:rsidRPr="00A854D9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Par exemple, lors du recrutement des volontaires, pour l’accrochage et la fidélisation du public</w:t>
            </w:r>
            <w:r w:rsidR="004437A1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r w:rsidRPr="00A854D9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…</w:t>
            </w:r>
          </w:p>
          <w:p w14:paraId="2C9E5069" w14:textId="53EB175B" w:rsidR="007C74B4" w:rsidRPr="00A854D9" w:rsidRDefault="00F214A2" w:rsidP="00BC692A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854D9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Expliquez</w:t>
            </w:r>
          </w:p>
        </w:tc>
      </w:tr>
      <w:tr w:rsidR="007C74B4" w:rsidRPr="00A854D9" w14:paraId="4619EBCA" w14:textId="77777777" w:rsidTr="007E192B">
        <w:tc>
          <w:tcPr>
            <w:tcW w:w="9741" w:type="dxa"/>
          </w:tcPr>
          <w:p w14:paraId="499722AC" w14:textId="2C60A922" w:rsidR="00BC692A" w:rsidRPr="00A854D9" w:rsidRDefault="00BC692A" w:rsidP="007C74B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B776CE9" w14:textId="77777777" w:rsidR="007C74B4" w:rsidRPr="00A854D9" w:rsidRDefault="007C74B4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etableauclai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7C74B4" w:rsidRPr="007C74B4" w14:paraId="36D42FF6" w14:textId="77777777" w:rsidTr="007E192B">
        <w:tc>
          <w:tcPr>
            <w:tcW w:w="9741" w:type="dxa"/>
            <w:shd w:val="clear" w:color="auto" w:fill="auto"/>
          </w:tcPr>
          <w:p w14:paraId="5F9A2040" w14:textId="1B86F60E" w:rsidR="007C74B4" w:rsidRPr="00A854D9" w:rsidRDefault="00F214A2" w:rsidP="007C74B4">
            <w:pPr>
              <w:numPr>
                <w:ilvl w:val="0"/>
                <w:numId w:val="21"/>
              </w:numPr>
              <w:spacing w:after="40"/>
              <w:contextualSpacing/>
              <w:rPr>
                <w:rFonts w:ascii="Calibri" w:hAnsi="Calibri" w:cs="Times New Roman"/>
                <w:sz w:val="24"/>
                <w:szCs w:val="24"/>
                <w:lang w:val="fr-FR"/>
              </w:rPr>
            </w:pPr>
            <w:bookmarkStart w:id="1" w:name="_Hlk168663337"/>
            <w:r w:rsidRPr="00A854D9">
              <w:rPr>
                <w:rFonts w:ascii="Calibri" w:hAnsi="Calibri" w:cs="Times New Roman"/>
                <w:sz w:val="24"/>
                <w:szCs w:val="24"/>
                <w:lang w:val="fr-FR"/>
              </w:rPr>
              <w:t xml:space="preserve">Quelles sont les problématiques rencontrées par le public de votre association ?  </w:t>
            </w:r>
          </w:p>
        </w:tc>
      </w:tr>
      <w:tr w:rsidR="007C74B4" w:rsidRPr="007C74B4" w14:paraId="0E719C98" w14:textId="77777777" w:rsidTr="007E192B">
        <w:tc>
          <w:tcPr>
            <w:tcW w:w="9741" w:type="dxa"/>
            <w:shd w:val="clear" w:color="auto" w:fill="auto"/>
          </w:tcPr>
          <w:p w14:paraId="1F6F5DE3" w14:textId="77777777" w:rsidR="007C74B4" w:rsidRPr="007C74B4" w:rsidRDefault="007C74B4" w:rsidP="007C74B4">
            <w:pPr>
              <w:spacing w:after="4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bookmarkEnd w:id="1"/>
    </w:tbl>
    <w:p w14:paraId="37911F81" w14:textId="77777777" w:rsidR="007C74B4" w:rsidRPr="007C74B4" w:rsidRDefault="007C74B4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7C74B4" w:rsidRPr="007C74B4" w14:paraId="4755C098" w14:textId="77777777" w:rsidTr="00E5787C">
        <w:trPr>
          <w:trHeight w:val="2061"/>
        </w:trPr>
        <w:tc>
          <w:tcPr>
            <w:tcW w:w="9741" w:type="dxa"/>
          </w:tcPr>
          <w:p w14:paraId="316A6770" w14:textId="715EEA02" w:rsidR="00F0510F" w:rsidRPr="00CC3299" w:rsidRDefault="00F0510F" w:rsidP="00F0510F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2" w:name="_Hlk168663370"/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Est-ce que la mise en œuvre de votre action mène à de changements importants de votre Plan d’Action quinquennal qui nécessiterait une révision ?</w:t>
            </w:r>
          </w:p>
          <w:p w14:paraId="5A0F0F79" w14:textId="77777777" w:rsidR="00F0510F" w:rsidRPr="00CC3299" w:rsidRDefault="00F0510F" w:rsidP="00F0510F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 oui, expliquez.</w:t>
            </w:r>
          </w:p>
          <w:p w14:paraId="0657A544" w14:textId="469F487F" w:rsidR="007C74B4" w:rsidRDefault="00F0510F" w:rsidP="00F0510F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 exemple : une réorientation dans les objectifs des actions, un changement majeur de public</w:t>
            </w:r>
            <w:r w:rsidR="004437A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… </w:t>
            </w:r>
          </w:p>
          <w:p w14:paraId="5255F99C" w14:textId="6B6BD4A7" w:rsidR="002C310E" w:rsidRPr="007C74B4" w:rsidRDefault="002C310E" w:rsidP="00F0510F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(Pour rappel, le Plan d’Action Quinquennal est le planning sur 5 ans de l’action associative, conçu à la candidature de l’agrément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</w:tr>
      <w:tr w:rsidR="007C74B4" w:rsidRPr="007C74B4" w14:paraId="532260CD" w14:textId="77777777" w:rsidTr="007E192B">
        <w:tc>
          <w:tcPr>
            <w:tcW w:w="9741" w:type="dxa"/>
          </w:tcPr>
          <w:p w14:paraId="3FCA68C7" w14:textId="275D1604" w:rsidR="007C74B4" w:rsidRPr="007C74B4" w:rsidRDefault="007C74B4" w:rsidP="007C74B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14:paraId="68E86F63" w14:textId="77777777" w:rsidR="007C74B4" w:rsidRPr="007C74B4" w:rsidRDefault="007C74B4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7C74B4" w:rsidRPr="007C74B4" w14:paraId="5DB13BF3" w14:textId="77777777" w:rsidTr="007E192B">
        <w:tc>
          <w:tcPr>
            <w:tcW w:w="9741" w:type="dxa"/>
          </w:tcPr>
          <w:p w14:paraId="38061DC7" w14:textId="33FF5D70" w:rsidR="007C74B4" w:rsidRPr="00D10FFA" w:rsidRDefault="009E403B" w:rsidP="00D10FFA">
            <w:pPr>
              <w:pStyle w:val="Paragraphedeliste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E5787C">
              <w:rPr>
                <w:rFonts w:ascii="Calibri" w:hAnsi="Calibri" w:cs="Calibri"/>
                <w:sz w:val="24"/>
                <w:szCs w:val="24"/>
              </w:rPr>
              <w:t xml:space="preserve">Est-ce que des faits d’actualité ont influencé </w:t>
            </w:r>
            <w:r w:rsidR="00E5787C" w:rsidRPr="00E5787C">
              <w:rPr>
                <w:rFonts w:ascii="Calibri" w:hAnsi="Calibri" w:cs="Calibri"/>
                <w:sz w:val="24"/>
                <w:szCs w:val="24"/>
              </w:rPr>
              <w:t xml:space="preserve">votre </w:t>
            </w:r>
            <w:r w:rsidRPr="00E5787C">
              <w:rPr>
                <w:rFonts w:ascii="Calibri" w:hAnsi="Calibri" w:cs="Calibri"/>
                <w:sz w:val="24"/>
                <w:szCs w:val="24"/>
              </w:rPr>
              <w:t xml:space="preserve">action de </w:t>
            </w:r>
            <w:r w:rsidR="00E5787C" w:rsidRPr="00E5787C">
              <w:rPr>
                <w:rFonts w:ascii="Calibri" w:hAnsi="Calibri" w:cs="Calibri"/>
                <w:sz w:val="24"/>
                <w:szCs w:val="24"/>
              </w:rPr>
              <w:t>cohésion sociale</w:t>
            </w:r>
            <w:r w:rsidRPr="00E5787C">
              <w:rPr>
                <w:rFonts w:ascii="Calibri" w:hAnsi="Calibri" w:cs="Calibri"/>
                <w:sz w:val="24"/>
                <w:szCs w:val="24"/>
              </w:rPr>
              <w:t xml:space="preserve"> ou votre public ?</w:t>
            </w:r>
            <w:r w:rsidR="00D10F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10FFA">
              <w:rPr>
                <w:rFonts w:ascii="Calibri" w:hAnsi="Calibri" w:cs="Calibri"/>
                <w:sz w:val="24"/>
                <w:szCs w:val="24"/>
              </w:rPr>
              <w:t>Expliquez</w:t>
            </w:r>
          </w:p>
        </w:tc>
      </w:tr>
      <w:tr w:rsidR="007C74B4" w:rsidRPr="007C74B4" w14:paraId="3B97029F" w14:textId="77777777" w:rsidTr="007E192B"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1934079152"/>
            <w:placeholder>
              <w:docPart w:val="A3BBCBF64F4F469390CC57A19BD5E577"/>
            </w:placeholder>
            <w:showingPlcHdr/>
          </w:sdtPr>
          <w:sdtEndPr/>
          <w:sdtContent>
            <w:tc>
              <w:tcPr>
                <w:tcW w:w="9741" w:type="dxa"/>
              </w:tcPr>
              <w:p w14:paraId="7355BF40" w14:textId="77777777" w:rsidR="007C74B4" w:rsidRPr="007C74B4" w:rsidRDefault="007C74B4" w:rsidP="007C74B4">
                <w:pPr>
                  <w:spacing w:after="120" w:line="264" w:lineRule="auto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2B4C57B8" w14:textId="5B68E8C5" w:rsidR="007C74B4" w:rsidRDefault="007C74B4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5801" w:rsidRPr="00AC5801" w14:paraId="482F1457" w14:textId="77777777" w:rsidTr="004D64AF">
        <w:tc>
          <w:tcPr>
            <w:tcW w:w="9776" w:type="dxa"/>
          </w:tcPr>
          <w:p w14:paraId="2CB109DF" w14:textId="77777777" w:rsidR="00AC5801" w:rsidRPr="00E5787C" w:rsidRDefault="00AC5801" w:rsidP="00AC5801">
            <w:pPr>
              <w:pStyle w:val="Paragraphedeliste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3" w:name="_Hlk175726468"/>
            <w:r w:rsidRPr="00E5787C">
              <w:rPr>
                <w:rFonts w:ascii="Calibri" w:hAnsi="Calibri" w:cs="Calibri"/>
                <w:sz w:val="24"/>
                <w:szCs w:val="24"/>
              </w:rPr>
              <w:t>Des personnes en situation de handicap ont-elles tenté de s’inscrire à vos activités ?</w:t>
            </w:r>
          </w:p>
          <w:p w14:paraId="1ED486B5" w14:textId="77777777" w:rsidR="00AC5801" w:rsidRPr="00E5787C" w:rsidRDefault="00D10FFA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01" w:rsidRPr="00E5787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C5801" w:rsidRPr="00E5787C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78935BA0" w14:textId="50225F64" w:rsidR="00AC5801" w:rsidRPr="004512EA" w:rsidRDefault="00D10FFA" w:rsidP="004512EA">
            <w:pPr>
              <w:pStyle w:val="Paragraphedeliste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01" w:rsidRPr="00E5787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C5801" w:rsidRPr="00E5787C">
              <w:rPr>
                <w:rFonts w:ascii="Calibri" w:hAnsi="Calibri" w:cs="Calibri"/>
                <w:sz w:val="24"/>
                <w:szCs w:val="24"/>
              </w:rPr>
              <w:t xml:space="preserve"> Non</w:t>
            </w:r>
          </w:p>
        </w:tc>
      </w:tr>
    </w:tbl>
    <w:p w14:paraId="512C3A53" w14:textId="77777777" w:rsidR="00AC5801" w:rsidRPr="00AC5801" w:rsidRDefault="00AC5801" w:rsidP="00AC5801">
      <w:pPr>
        <w:rPr>
          <w:rFonts w:ascii="Calibri" w:hAnsi="Calibri" w:cs="Calibri"/>
          <w:b/>
          <w:bCs/>
          <w:color w:val="000000" w:themeColor="text1"/>
          <w:sz w:val="24"/>
          <w:szCs w:val="24"/>
          <w:highlight w:val="cy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5801" w:rsidRPr="00AC5801" w14:paraId="0129D075" w14:textId="77777777" w:rsidTr="004D64AF">
        <w:tc>
          <w:tcPr>
            <w:tcW w:w="9776" w:type="dxa"/>
          </w:tcPr>
          <w:p w14:paraId="28C6717F" w14:textId="77777777" w:rsidR="00AC5801" w:rsidRPr="00E5787C" w:rsidRDefault="00AC5801" w:rsidP="00AC5801">
            <w:pPr>
              <w:pStyle w:val="Paragraphedeliste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4" w:name="_Hlk175556980"/>
            <w:r w:rsidRPr="00E5787C">
              <w:rPr>
                <w:rFonts w:ascii="Calibri" w:hAnsi="Calibri" w:cs="Calibri"/>
                <w:sz w:val="24"/>
                <w:szCs w:val="24"/>
              </w:rPr>
              <w:t>Avez-vous pu les inscrire ?</w:t>
            </w:r>
          </w:p>
          <w:p w14:paraId="5FFCEBD4" w14:textId="77777777" w:rsidR="00AC5801" w:rsidRPr="00E5787C" w:rsidRDefault="00D10FFA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01" w:rsidRPr="00E5787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C5801" w:rsidRPr="00E5787C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04F003EE" w14:textId="77777777" w:rsidR="00AC5801" w:rsidRPr="00E5787C" w:rsidRDefault="00D10FFA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01" w:rsidRPr="00E5787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C5801" w:rsidRPr="00E5787C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</w:p>
          <w:p w14:paraId="77D6A94C" w14:textId="7327F944" w:rsidR="00AC5801" w:rsidRPr="00AC5801" w:rsidRDefault="00AC5801" w:rsidP="00AB0B77">
            <w:pPr>
              <w:pStyle w:val="Paragraphedeliste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r w:rsidRPr="00E5787C">
              <w:rPr>
                <w:rFonts w:ascii="Calibri" w:hAnsi="Calibri" w:cs="Calibri"/>
                <w:sz w:val="24"/>
                <w:szCs w:val="24"/>
              </w:rPr>
              <w:t>Si oui, pouvez-vous préciser le type de handicap de ces personnes inscrites</w:t>
            </w:r>
          </w:p>
        </w:tc>
      </w:tr>
      <w:tr w:rsidR="00AC5801" w:rsidRPr="00AC5801" w14:paraId="6C25D8E7" w14:textId="77777777" w:rsidTr="004D64AF">
        <w:tc>
          <w:tcPr>
            <w:tcW w:w="9776" w:type="dxa"/>
          </w:tcPr>
          <w:p w14:paraId="3C2ED81E" w14:textId="7BE22605" w:rsidR="00AC5801" w:rsidRPr="00AC5801" w:rsidRDefault="00AC5801" w:rsidP="004D64AF">
            <w:pPr>
              <w:rPr>
                <w:rFonts w:ascii="Calibri" w:hAnsi="Calibri" w:cs="Calibri"/>
                <w:sz w:val="24"/>
                <w:szCs w:val="24"/>
                <w:highlight w:val="cyan"/>
              </w:rPr>
            </w:pPr>
          </w:p>
        </w:tc>
      </w:tr>
      <w:bookmarkEnd w:id="4"/>
    </w:tbl>
    <w:p w14:paraId="2473484C" w14:textId="77777777" w:rsidR="00F0510F" w:rsidRDefault="00F0510F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  <w:highlight w:val="cyan"/>
        </w:rPr>
      </w:pPr>
    </w:p>
    <w:p w14:paraId="18E34E2D" w14:textId="77777777" w:rsidR="00D10FFA" w:rsidRPr="00AC5801" w:rsidRDefault="00D10FFA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  <w:highlight w:val="cy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5801" w14:paraId="79D9A195" w14:textId="77777777" w:rsidTr="004D64AF">
        <w:tc>
          <w:tcPr>
            <w:tcW w:w="9776" w:type="dxa"/>
          </w:tcPr>
          <w:p w14:paraId="515D0D72" w14:textId="5CF85037" w:rsidR="00AC5801" w:rsidRPr="00E5787C" w:rsidRDefault="00AC5801" w:rsidP="00AC5801">
            <w:pPr>
              <w:pStyle w:val="Paragraphedeliste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E5787C">
              <w:rPr>
                <w:rFonts w:ascii="Calibri" w:hAnsi="Calibri" w:cs="Calibri"/>
                <w:sz w:val="24"/>
                <w:szCs w:val="24"/>
              </w:rPr>
              <w:lastRenderedPageBreak/>
              <w:t>Quelles sont les difficultés rencontrées par votre asbl pour accueillir un public en situation de handicap ?</w:t>
            </w:r>
          </w:p>
        </w:tc>
      </w:tr>
      <w:tr w:rsidR="00AC5801" w14:paraId="29F5D4B7" w14:textId="77777777" w:rsidTr="004D64AF">
        <w:tc>
          <w:tcPr>
            <w:tcW w:w="9776" w:type="dxa"/>
          </w:tcPr>
          <w:p w14:paraId="2D18C2CC" w14:textId="77777777" w:rsidR="00AC5801" w:rsidRPr="00E5787C" w:rsidRDefault="00AC5801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w14:paraId="527490C8" w14:textId="77777777" w:rsidR="00AC5801" w:rsidRDefault="00AC5801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etableauclaire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D10FFA" w:rsidRPr="00D10FFA" w14:paraId="308EA89E" w14:textId="77777777" w:rsidTr="00D10FF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97E" w14:textId="228472E6" w:rsidR="00D10FFA" w:rsidRPr="00D10FFA" w:rsidRDefault="00D10FFA" w:rsidP="00D10FFA">
            <w:pPr>
              <w:pStyle w:val="Paragraphedeliste"/>
              <w:numPr>
                <w:ilvl w:val="0"/>
                <w:numId w:val="21"/>
              </w:numPr>
              <w:spacing w:after="40" w:line="256" w:lineRule="auto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D10FF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</w:t>
            </w:r>
            <w:r w:rsidRPr="00D10FFA">
              <w:rPr>
                <w:rFonts w:cs="Calibri"/>
                <w:color w:val="000000"/>
                <w:sz w:val="24"/>
                <w:szCs w:val="24"/>
              </w:rPr>
              <w:t>prises visant</w:t>
            </w:r>
            <w:r w:rsidRPr="00D10FF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à favoriser l’inclusion et la participation des</w:t>
            </w:r>
            <w:r w:rsidRPr="00D10FFA">
              <w:rPr>
                <w:rFonts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personnes en situation de handicap</w:t>
            </w:r>
            <w:r w:rsidRPr="00D10FF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17D5766" w14:textId="77777777" w:rsidR="00D10FFA" w:rsidRPr="00D10FFA" w:rsidRDefault="00D10FFA" w:rsidP="00D10FFA">
            <w:pPr>
              <w:spacing w:after="40"/>
              <w:ind w:left="360"/>
              <w:rPr>
                <w:rFonts w:cs="Calibri"/>
                <w:sz w:val="24"/>
                <w:szCs w:val="24"/>
                <w:lang w:val="fr-FR"/>
              </w:rPr>
            </w:pPr>
          </w:p>
        </w:tc>
      </w:tr>
      <w:tr w:rsidR="00D10FFA" w:rsidRPr="00D10FFA" w14:paraId="28D73DBA" w14:textId="77777777" w:rsidTr="00D10FF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097" w14:textId="77777777" w:rsidR="00D10FFA" w:rsidRPr="00D10FFA" w:rsidRDefault="00D10FFA" w:rsidP="00D10FFA">
            <w:pPr>
              <w:spacing w:after="40"/>
              <w:rPr>
                <w:rFonts w:cs="Calibri"/>
                <w:sz w:val="24"/>
                <w:szCs w:val="24"/>
              </w:rPr>
            </w:pPr>
          </w:p>
        </w:tc>
      </w:tr>
    </w:tbl>
    <w:p w14:paraId="7AD1ADC2" w14:textId="77777777" w:rsidR="00D10FFA" w:rsidRPr="007C74B4" w:rsidRDefault="00D10FFA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C74B4" w:rsidRPr="007C74B4" w14:paraId="6F090615" w14:textId="77777777" w:rsidTr="007E192B">
        <w:tc>
          <w:tcPr>
            <w:tcW w:w="9776" w:type="dxa"/>
          </w:tcPr>
          <w:p w14:paraId="1E1D8F23" w14:textId="2C0E9B95" w:rsidR="007C74B4" w:rsidRPr="006515E7" w:rsidRDefault="007C74B4" w:rsidP="006515E7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A854D9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prises visant à encourager </w:t>
            </w:r>
            <w:r w:rsidRPr="00A854D9">
              <w:rPr>
                <w:rFonts w:ascii="Calibri" w:hAnsi="Calibri"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>l’égalité de genre</w:t>
            </w:r>
            <w:r w:rsidRPr="00A854D9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74B4" w:rsidRPr="007C74B4" w14:paraId="7D85DF94" w14:textId="77777777" w:rsidTr="007E192B">
        <w:tc>
          <w:tcPr>
            <w:tcW w:w="9776" w:type="dxa"/>
          </w:tcPr>
          <w:p w14:paraId="4FAB6671" w14:textId="0DF028AD" w:rsidR="007C74B4" w:rsidRPr="007C74B4" w:rsidRDefault="007C74B4" w:rsidP="007C74B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DF2B80" w14:textId="77777777" w:rsidR="007C74B4" w:rsidRPr="007C74B4" w:rsidRDefault="007C74B4" w:rsidP="007C74B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7C74B4" w:rsidRPr="007C74B4" w14:paraId="2632A551" w14:textId="77777777" w:rsidTr="007E192B">
        <w:tc>
          <w:tcPr>
            <w:tcW w:w="9741" w:type="dxa"/>
          </w:tcPr>
          <w:p w14:paraId="7394955A" w14:textId="579AD56B" w:rsidR="007C74B4" w:rsidRPr="004D6C4B" w:rsidRDefault="004D6C4B" w:rsidP="00F0510F">
            <w:pPr>
              <w:numPr>
                <w:ilvl w:val="0"/>
                <w:numId w:val="21"/>
              </w:numPr>
              <w:tabs>
                <w:tab w:val="left" w:pos="2977"/>
              </w:tabs>
              <w:spacing w:after="4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854D9">
              <w:rPr>
                <w:rFonts w:ascii="Calibri" w:hAnsi="Calibri" w:cs="Calibri"/>
                <w:sz w:val="24"/>
                <w:szCs w:val="24"/>
              </w:rPr>
              <w:t>Avez-vous des remarques/suggestions à communiquer à l’administration de la COCOF</w:t>
            </w:r>
            <w:r w:rsidR="006D225A" w:rsidRPr="00A854D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854D9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7C74B4" w:rsidRPr="007C74B4" w14:paraId="24000761" w14:textId="77777777" w:rsidTr="007E192B">
        <w:tc>
          <w:tcPr>
            <w:tcW w:w="9741" w:type="dxa"/>
          </w:tcPr>
          <w:p w14:paraId="7FFCE592" w14:textId="3021C0AB" w:rsidR="007C74B4" w:rsidRPr="007C74B4" w:rsidRDefault="007C74B4" w:rsidP="007C74B4">
            <w:pPr>
              <w:spacing w:after="120" w:line="264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3C06B27" w14:textId="77777777" w:rsidR="007C74B4" w:rsidRPr="007C74B4" w:rsidRDefault="007C74B4" w:rsidP="007C74B4">
      <w:pPr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p w14:paraId="343973B0" w14:textId="77777777" w:rsidR="00FF2779" w:rsidRDefault="00FF2779" w:rsidP="00085FF3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25088D" w:rsidRPr="007D1AD3" w14:paraId="737E3439" w14:textId="77777777" w:rsidTr="003C7ED0">
        <w:tc>
          <w:tcPr>
            <w:tcW w:w="9741" w:type="dxa"/>
            <w:shd w:val="clear" w:color="auto" w:fill="FCEE25"/>
          </w:tcPr>
          <w:p w14:paraId="6046FDAA" w14:textId="77777777" w:rsidR="0025088D" w:rsidRPr="00A1723E" w:rsidRDefault="0025088D" w:rsidP="003C7ED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1723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! 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Veuillez annexer à ce document : </w:t>
            </w:r>
          </w:p>
          <w:p w14:paraId="1E7E460A" w14:textId="29E6F347" w:rsidR="0025088D" w:rsidRPr="00A1723E" w:rsidRDefault="0025088D" w:rsidP="0025088D">
            <w:pPr>
              <w:pStyle w:val="Paragraphedeliste"/>
              <w:numPr>
                <w:ilvl w:val="0"/>
                <w:numId w:val="33"/>
              </w:numPr>
              <w:spacing w:after="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L’horaire hebdomadaire de vos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modules de formation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;</w:t>
            </w:r>
          </w:p>
          <w:p w14:paraId="6D51BAF5" w14:textId="4E5242E0" w:rsidR="0025088D" w:rsidRPr="008A1F5F" w:rsidRDefault="0025088D" w:rsidP="0025088D">
            <w:pPr>
              <w:pStyle w:val="Paragraphedeliste"/>
              <w:numPr>
                <w:ilvl w:val="0"/>
                <w:numId w:val="33"/>
              </w:numPr>
              <w:spacing w:after="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S’ils existent, des photos, des</w:t>
            </w:r>
            <w:r w:rsidR="004F52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F660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prospectus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des liens vers des vidéos, vers les réseaux sociaux ou autres traces de vos activités.</w:t>
            </w:r>
          </w:p>
        </w:tc>
      </w:tr>
    </w:tbl>
    <w:p w14:paraId="26D8E329" w14:textId="77777777" w:rsidR="00412042" w:rsidRDefault="00412042" w:rsidP="00545F7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29FACF3" w14:textId="53C79548" w:rsidR="00412042" w:rsidRDefault="00412042" w:rsidP="00545F7D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66ACBB5" w14:textId="77777777" w:rsidR="00444C2A" w:rsidRPr="00832D03" w:rsidRDefault="00444C2A" w:rsidP="00832D03">
      <w:pPr>
        <w:rPr>
          <w:rFonts w:ascii="Calibri" w:hAnsi="Calibri" w:cs="Calibri"/>
          <w:color w:val="FFC000"/>
          <w:sz w:val="24"/>
          <w:szCs w:val="24"/>
        </w:rPr>
      </w:pPr>
    </w:p>
    <w:sectPr w:rsidR="00444C2A" w:rsidRPr="00832D03" w:rsidSect="001379B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BD28" w14:textId="77777777" w:rsidR="00445EC5" w:rsidRDefault="00445EC5" w:rsidP="00FB3757">
      <w:pPr>
        <w:spacing w:after="0" w:line="240" w:lineRule="auto"/>
      </w:pPr>
      <w:r>
        <w:separator/>
      </w:r>
    </w:p>
  </w:endnote>
  <w:endnote w:type="continuationSeparator" w:id="0">
    <w:p w14:paraId="167B0E88" w14:textId="77777777" w:rsidR="00445EC5" w:rsidRDefault="00445EC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B1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67C1DA13" wp14:editId="12D8005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05AC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D666DEF" wp14:editId="2D94179B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50C9" w14:textId="77777777" w:rsidR="00445EC5" w:rsidRDefault="00445EC5" w:rsidP="00FB3757">
      <w:pPr>
        <w:spacing w:after="0" w:line="240" w:lineRule="auto"/>
      </w:pPr>
      <w:r>
        <w:separator/>
      </w:r>
    </w:p>
  </w:footnote>
  <w:footnote w:type="continuationSeparator" w:id="0">
    <w:p w14:paraId="2C94023C" w14:textId="77777777" w:rsidR="00445EC5" w:rsidRDefault="00445EC5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A4E8" w14:textId="3842247E" w:rsidR="00775A84" w:rsidRDefault="00775A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FD20" w14:textId="5C7EB4A3" w:rsidR="00775A84" w:rsidRDefault="00775A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5B3" w14:textId="76C680A5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90EF1B" wp14:editId="6A31A3D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0E"/>
    <w:multiLevelType w:val="hybridMultilevel"/>
    <w:tmpl w:val="8AA2F3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048"/>
    <w:multiLevelType w:val="hybridMultilevel"/>
    <w:tmpl w:val="67C8F3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339D"/>
    <w:multiLevelType w:val="hybridMultilevel"/>
    <w:tmpl w:val="67E09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356B"/>
    <w:multiLevelType w:val="hybridMultilevel"/>
    <w:tmpl w:val="B12443A6"/>
    <w:lvl w:ilvl="0" w:tplc="53E01E4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57F4"/>
    <w:multiLevelType w:val="hybridMultilevel"/>
    <w:tmpl w:val="735CF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14E4"/>
    <w:multiLevelType w:val="hybridMultilevel"/>
    <w:tmpl w:val="296A179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C67E2"/>
    <w:multiLevelType w:val="hybridMultilevel"/>
    <w:tmpl w:val="735CF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EA727A"/>
    <w:multiLevelType w:val="hybridMultilevel"/>
    <w:tmpl w:val="735CF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4593"/>
    <w:multiLevelType w:val="hybridMultilevel"/>
    <w:tmpl w:val="897AA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C7855"/>
    <w:multiLevelType w:val="hybridMultilevel"/>
    <w:tmpl w:val="D1DC6448"/>
    <w:lvl w:ilvl="0" w:tplc="F2C4C99A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25FD"/>
    <w:multiLevelType w:val="hybridMultilevel"/>
    <w:tmpl w:val="A01489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31F7B"/>
    <w:multiLevelType w:val="hybridMultilevel"/>
    <w:tmpl w:val="735CF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3645A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E5435"/>
    <w:multiLevelType w:val="hybridMultilevel"/>
    <w:tmpl w:val="1B5E4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6D55C0"/>
    <w:multiLevelType w:val="hybridMultilevel"/>
    <w:tmpl w:val="9A08A4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2878F6"/>
    <w:multiLevelType w:val="hybridMultilevel"/>
    <w:tmpl w:val="C25483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15A8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3641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A3C15"/>
    <w:multiLevelType w:val="hybridMultilevel"/>
    <w:tmpl w:val="8EDC0722"/>
    <w:lvl w:ilvl="0" w:tplc="9B4C44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74779"/>
    <w:multiLevelType w:val="hybridMultilevel"/>
    <w:tmpl w:val="735CF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E5E2F"/>
    <w:multiLevelType w:val="hybridMultilevel"/>
    <w:tmpl w:val="67D497EE"/>
    <w:lvl w:ilvl="0" w:tplc="1EA2A1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2780E"/>
    <w:multiLevelType w:val="hybridMultilevel"/>
    <w:tmpl w:val="AF862962"/>
    <w:lvl w:ilvl="0" w:tplc="112AEAF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2448">
    <w:abstractNumId w:val="7"/>
  </w:num>
  <w:num w:numId="2" w16cid:durableId="26411677">
    <w:abstractNumId w:val="7"/>
  </w:num>
  <w:num w:numId="3" w16cid:durableId="1297759222">
    <w:abstractNumId w:val="7"/>
  </w:num>
  <w:num w:numId="4" w16cid:durableId="953244931">
    <w:abstractNumId w:val="7"/>
  </w:num>
  <w:num w:numId="5" w16cid:durableId="161818802">
    <w:abstractNumId w:val="7"/>
  </w:num>
  <w:num w:numId="6" w16cid:durableId="530267918">
    <w:abstractNumId w:val="7"/>
  </w:num>
  <w:num w:numId="7" w16cid:durableId="291056014">
    <w:abstractNumId w:val="7"/>
  </w:num>
  <w:num w:numId="8" w16cid:durableId="1493905987">
    <w:abstractNumId w:val="7"/>
  </w:num>
  <w:num w:numId="9" w16cid:durableId="101732761">
    <w:abstractNumId w:val="7"/>
  </w:num>
  <w:num w:numId="10" w16cid:durableId="1821382597">
    <w:abstractNumId w:val="24"/>
  </w:num>
  <w:num w:numId="11" w16cid:durableId="809637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19241">
    <w:abstractNumId w:val="23"/>
  </w:num>
  <w:num w:numId="13" w16cid:durableId="1192374387">
    <w:abstractNumId w:val="18"/>
  </w:num>
  <w:num w:numId="14" w16cid:durableId="676689548">
    <w:abstractNumId w:val="2"/>
  </w:num>
  <w:num w:numId="15" w16cid:durableId="518542514">
    <w:abstractNumId w:val="10"/>
  </w:num>
  <w:num w:numId="16" w16cid:durableId="1368793752">
    <w:abstractNumId w:val="17"/>
  </w:num>
  <w:num w:numId="17" w16cid:durableId="1282611479">
    <w:abstractNumId w:val="12"/>
  </w:num>
  <w:num w:numId="18" w16cid:durableId="422918875">
    <w:abstractNumId w:val="14"/>
  </w:num>
  <w:num w:numId="19" w16cid:durableId="257182658">
    <w:abstractNumId w:val="19"/>
  </w:num>
  <w:num w:numId="20" w16cid:durableId="1420104889">
    <w:abstractNumId w:val="3"/>
  </w:num>
  <w:num w:numId="21" w16cid:durableId="2108649320">
    <w:abstractNumId w:val="1"/>
  </w:num>
  <w:num w:numId="22" w16cid:durableId="2110546295">
    <w:abstractNumId w:val="8"/>
  </w:num>
  <w:num w:numId="23" w16cid:durableId="1817188597">
    <w:abstractNumId w:val="13"/>
  </w:num>
  <w:num w:numId="24" w16cid:durableId="1191842952">
    <w:abstractNumId w:val="15"/>
  </w:num>
  <w:num w:numId="25" w16cid:durableId="541400047">
    <w:abstractNumId w:val="6"/>
  </w:num>
  <w:num w:numId="26" w16cid:durableId="1031952419">
    <w:abstractNumId w:val="0"/>
  </w:num>
  <w:num w:numId="27" w16cid:durableId="727145796">
    <w:abstractNumId w:val="16"/>
  </w:num>
  <w:num w:numId="28" w16cid:durableId="521557418">
    <w:abstractNumId w:val="20"/>
  </w:num>
  <w:num w:numId="29" w16cid:durableId="530915726">
    <w:abstractNumId w:val="22"/>
  </w:num>
  <w:num w:numId="30" w16cid:durableId="1927962065">
    <w:abstractNumId w:val="4"/>
  </w:num>
  <w:num w:numId="31" w16cid:durableId="1400714253">
    <w:abstractNumId w:val="9"/>
  </w:num>
  <w:num w:numId="32" w16cid:durableId="2086028046">
    <w:abstractNumId w:val="5"/>
  </w:num>
  <w:num w:numId="33" w16cid:durableId="506558894">
    <w:abstractNumId w:val="21"/>
  </w:num>
  <w:num w:numId="34" w16cid:durableId="1045912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4"/>
    <w:rsid w:val="0000234C"/>
    <w:rsid w:val="00007B3D"/>
    <w:rsid w:val="000203FB"/>
    <w:rsid w:val="000426E4"/>
    <w:rsid w:val="00067A81"/>
    <w:rsid w:val="0007512D"/>
    <w:rsid w:val="00082E6C"/>
    <w:rsid w:val="00085FF3"/>
    <w:rsid w:val="00094EC5"/>
    <w:rsid w:val="0009569A"/>
    <w:rsid w:val="000A4106"/>
    <w:rsid w:val="000B30D4"/>
    <w:rsid w:val="000B6393"/>
    <w:rsid w:val="000E7013"/>
    <w:rsid w:val="000F0973"/>
    <w:rsid w:val="0011298C"/>
    <w:rsid w:val="00114859"/>
    <w:rsid w:val="001379B4"/>
    <w:rsid w:val="00143C58"/>
    <w:rsid w:val="00152239"/>
    <w:rsid w:val="001526F9"/>
    <w:rsid w:val="00152D18"/>
    <w:rsid w:val="00163A83"/>
    <w:rsid w:val="00174AAE"/>
    <w:rsid w:val="0018221C"/>
    <w:rsid w:val="00182915"/>
    <w:rsid w:val="001973BD"/>
    <w:rsid w:val="001B30FC"/>
    <w:rsid w:val="001C3FE6"/>
    <w:rsid w:val="001C4B8F"/>
    <w:rsid w:val="001F1E68"/>
    <w:rsid w:val="001F3538"/>
    <w:rsid w:val="001F57FF"/>
    <w:rsid w:val="002011A3"/>
    <w:rsid w:val="0020390E"/>
    <w:rsid w:val="00213CBE"/>
    <w:rsid w:val="002256A9"/>
    <w:rsid w:val="002304D7"/>
    <w:rsid w:val="0024352A"/>
    <w:rsid w:val="0025088D"/>
    <w:rsid w:val="00277934"/>
    <w:rsid w:val="0028033B"/>
    <w:rsid w:val="00280443"/>
    <w:rsid w:val="00281754"/>
    <w:rsid w:val="00290AE9"/>
    <w:rsid w:val="002C233A"/>
    <w:rsid w:val="002C310E"/>
    <w:rsid w:val="002C54DD"/>
    <w:rsid w:val="002E34AB"/>
    <w:rsid w:val="002E3D5C"/>
    <w:rsid w:val="00301987"/>
    <w:rsid w:val="003118C7"/>
    <w:rsid w:val="003329B8"/>
    <w:rsid w:val="003452B7"/>
    <w:rsid w:val="00355E82"/>
    <w:rsid w:val="003A2A7E"/>
    <w:rsid w:val="003C6E74"/>
    <w:rsid w:val="003C7EC0"/>
    <w:rsid w:val="003D7498"/>
    <w:rsid w:val="003E0475"/>
    <w:rsid w:val="003F2685"/>
    <w:rsid w:val="00407FD8"/>
    <w:rsid w:val="00412042"/>
    <w:rsid w:val="00425E29"/>
    <w:rsid w:val="004437A1"/>
    <w:rsid w:val="00444C2A"/>
    <w:rsid w:val="00445EC5"/>
    <w:rsid w:val="004512EA"/>
    <w:rsid w:val="0046418A"/>
    <w:rsid w:val="00465296"/>
    <w:rsid w:val="004722FA"/>
    <w:rsid w:val="00474B8A"/>
    <w:rsid w:val="004B09B8"/>
    <w:rsid w:val="004B2B73"/>
    <w:rsid w:val="004B5773"/>
    <w:rsid w:val="004B78D6"/>
    <w:rsid w:val="004C04BC"/>
    <w:rsid w:val="004C2686"/>
    <w:rsid w:val="004D3C76"/>
    <w:rsid w:val="004D6C4B"/>
    <w:rsid w:val="004F52EF"/>
    <w:rsid w:val="00502F6B"/>
    <w:rsid w:val="0050726E"/>
    <w:rsid w:val="00511C08"/>
    <w:rsid w:val="005160D9"/>
    <w:rsid w:val="00521C0C"/>
    <w:rsid w:val="0053320C"/>
    <w:rsid w:val="0054088B"/>
    <w:rsid w:val="00545F7D"/>
    <w:rsid w:val="00546052"/>
    <w:rsid w:val="00553E46"/>
    <w:rsid w:val="005607C7"/>
    <w:rsid w:val="0056364F"/>
    <w:rsid w:val="00570660"/>
    <w:rsid w:val="0058581E"/>
    <w:rsid w:val="005A24AD"/>
    <w:rsid w:val="005B5445"/>
    <w:rsid w:val="005C06A8"/>
    <w:rsid w:val="005C57CF"/>
    <w:rsid w:val="005D49CE"/>
    <w:rsid w:val="00645E4A"/>
    <w:rsid w:val="006515E7"/>
    <w:rsid w:val="006538BF"/>
    <w:rsid w:val="00655843"/>
    <w:rsid w:val="0066155E"/>
    <w:rsid w:val="00683810"/>
    <w:rsid w:val="00693D46"/>
    <w:rsid w:val="006963DC"/>
    <w:rsid w:val="006C288C"/>
    <w:rsid w:val="006C4AD7"/>
    <w:rsid w:val="006D225A"/>
    <w:rsid w:val="0070375A"/>
    <w:rsid w:val="00703FBB"/>
    <w:rsid w:val="00714480"/>
    <w:rsid w:val="00715858"/>
    <w:rsid w:val="0072117C"/>
    <w:rsid w:val="00741FBF"/>
    <w:rsid w:val="00745FCB"/>
    <w:rsid w:val="00757455"/>
    <w:rsid w:val="007654C1"/>
    <w:rsid w:val="00775A84"/>
    <w:rsid w:val="00776126"/>
    <w:rsid w:val="007901EA"/>
    <w:rsid w:val="007937FB"/>
    <w:rsid w:val="007A0E99"/>
    <w:rsid w:val="007A3696"/>
    <w:rsid w:val="007C74B4"/>
    <w:rsid w:val="007C759F"/>
    <w:rsid w:val="007C7D7D"/>
    <w:rsid w:val="007D2B13"/>
    <w:rsid w:val="007E02C7"/>
    <w:rsid w:val="008013E6"/>
    <w:rsid w:val="00803C11"/>
    <w:rsid w:val="00804E91"/>
    <w:rsid w:val="00814FF1"/>
    <w:rsid w:val="00832D03"/>
    <w:rsid w:val="00834368"/>
    <w:rsid w:val="00843DE2"/>
    <w:rsid w:val="008452E6"/>
    <w:rsid w:val="00866D12"/>
    <w:rsid w:val="00867ECB"/>
    <w:rsid w:val="00885F1F"/>
    <w:rsid w:val="0089453B"/>
    <w:rsid w:val="0089467D"/>
    <w:rsid w:val="008A6099"/>
    <w:rsid w:val="008C2237"/>
    <w:rsid w:val="008D2608"/>
    <w:rsid w:val="008D73B3"/>
    <w:rsid w:val="008E3D6C"/>
    <w:rsid w:val="008F10EF"/>
    <w:rsid w:val="008F3890"/>
    <w:rsid w:val="0091076D"/>
    <w:rsid w:val="009169DB"/>
    <w:rsid w:val="00930ACD"/>
    <w:rsid w:val="009423EC"/>
    <w:rsid w:val="00942D3F"/>
    <w:rsid w:val="009532C7"/>
    <w:rsid w:val="00955C06"/>
    <w:rsid w:val="00971BD0"/>
    <w:rsid w:val="009817EB"/>
    <w:rsid w:val="0098283D"/>
    <w:rsid w:val="00997514"/>
    <w:rsid w:val="009A5056"/>
    <w:rsid w:val="009E2B51"/>
    <w:rsid w:val="009E403B"/>
    <w:rsid w:val="00A20352"/>
    <w:rsid w:val="00A2609C"/>
    <w:rsid w:val="00A36BA7"/>
    <w:rsid w:val="00A4714F"/>
    <w:rsid w:val="00A803F2"/>
    <w:rsid w:val="00A854D9"/>
    <w:rsid w:val="00A85C51"/>
    <w:rsid w:val="00AA0A75"/>
    <w:rsid w:val="00AB0B77"/>
    <w:rsid w:val="00AB4A95"/>
    <w:rsid w:val="00AB5730"/>
    <w:rsid w:val="00AC0BA1"/>
    <w:rsid w:val="00AC5801"/>
    <w:rsid w:val="00AC5C75"/>
    <w:rsid w:val="00AD24ED"/>
    <w:rsid w:val="00AD6EE0"/>
    <w:rsid w:val="00AE39F7"/>
    <w:rsid w:val="00B279C8"/>
    <w:rsid w:val="00B36389"/>
    <w:rsid w:val="00B95459"/>
    <w:rsid w:val="00BA708C"/>
    <w:rsid w:val="00BC12C2"/>
    <w:rsid w:val="00BC692A"/>
    <w:rsid w:val="00BD186B"/>
    <w:rsid w:val="00BD4C34"/>
    <w:rsid w:val="00BE7707"/>
    <w:rsid w:val="00C0473A"/>
    <w:rsid w:val="00C117BB"/>
    <w:rsid w:val="00C16B75"/>
    <w:rsid w:val="00C22BE3"/>
    <w:rsid w:val="00C34E46"/>
    <w:rsid w:val="00C54B9F"/>
    <w:rsid w:val="00C6229F"/>
    <w:rsid w:val="00C66CD9"/>
    <w:rsid w:val="00C90B36"/>
    <w:rsid w:val="00CF027F"/>
    <w:rsid w:val="00CF6105"/>
    <w:rsid w:val="00D10CFB"/>
    <w:rsid w:val="00D10FFA"/>
    <w:rsid w:val="00D11658"/>
    <w:rsid w:val="00D15D93"/>
    <w:rsid w:val="00D2279D"/>
    <w:rsid w:val="00D428F5"/>
    <w:rsid w:val="00D5052F"/>
    <w:rsid w:val="00D6134A"/>
    <w:rsid w:val="00D70085"/>
    <w:rsid w:val="00D741D0"/>
    <w:rsid w:val="00D90FE7"/>
    <w:rsid w:val="00D923DA"/>
    <w:rsid w:val="00D94C6C"/>
    <w:rsid w:val="00DA41D6"/>
    <w:rsid w:val="00DB43CF"/>
    <w:rsid w:val="00DB6298"/>
    <w:rsid w:val="00DC073B"/>
    <w:rsid w:val="00DC1E36"/>
    <w:rsid w:val="00DD4422"/>
    <w:rsid w:val="00DE4142"/>
    <w:rsid w:val="00DF0ADB"/>
    <w:rsid w:val="00DF225D"/>
    <w:rsid w:val="00DF6607"/>
    <w:rsid w:val="00E4574E"/>
    <w:rsid w:val="00E500E6"/>
    <w:rsid w:val="00E5080D"/>
    <w:rsid w:val="00E52627"/>
    <w:rsid w:val="00E5787C"/>
    <w:rsid w:val="00E96253"/>
    <w:rsid w:val="00EC3193"/>
    <w:rsid w:val="00ED5C6B"/>
    <w:rsid w:val="00EE271B"/>
    <w:rsid w:val="00F0510F"/>
    <w:rsid w:val="00F15A43"/>
    <w:rsid w:val="00F214A2"/>
    <w:rsid w:val="00F31282"/>
    <w:rsid w:val="00F31FBC"/>
    <w:rsid w:val="00F332CA"/>
    <w:rsid w:val="00F36220"/>
    <w:rsid w:val="00F4214A"/>
    <w:rsid w:val="00F4657F"/>
    <w:rsid w:val="00F546DF"/>
    <w:rsid w:val="00F67562"/>
    <w:rsid w:val="00F70106"/>
    <w:rsid w:val="00F730C3"/>
    <w:rsid w:val="00F7367F"/>
    <w:rsid w:val="00F74229"/>
    <w:rsid w:val="00F76880"/>
    <w:rsid w:val="00F93D0D"/>
    <w:rsid w:val="00FB3757"/>
    <w:rsid w:val="00FB4FEE"/>
    <w:rsid w:val="00FB729B"/>
    <w:rsid w:val="00FE37F6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F7A5"/>
  <w15:chartTrackingRefBased/>
  <w15:docId w15:val="{9B9F348F-C363-4E40-82CA-BCE4B15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B4"/>
  </w:style>
  <w:style w:type="paragraph" w:styleId="Titre1">
    <w:name w:val="heading 1"/>
    <w:basedOn w:val="Normal"/>
    <w:next w:val="Normal"/>
    <w:link w:val="Titre1Car"/>
    <w:uiPriority w:val="9"/>
    <w:qFormat/>
    <w:rsid w:val="00545F7D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5F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F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F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F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45F7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45F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545F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45F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545F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F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F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45F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5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45F7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styleId="Accentuation">
    <w:name w:val="Emphasis"/>
    <w:basedOn w:val="Policepardfaut"/>
    <w:uiPriority w:val="20"/>
    <w:qFormat/>
    <w:rsid w:val="00545F7D"/>
    <w:rPr>
      <w:i/>
      <w:iCs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545F7D"/>
    <w:rPr>
      <w:b/>
      <w:bCs/>
      <w:smallCaps/>
      <w:u w:val="single"/>
    </w:rPr>
  </w:style>
  <w:style w:type="character" w:styleId="Accentuationintense">
    <w:name w:val="Intense Emphasis"/>
    <w:basedOn w:val="Policepardfaut"/>
    <w:uiPriority w:val="21"/>
    <w:qFormat/>
    <w:rsid w:val="00545F7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F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F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5F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F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5F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45F7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45F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5F7D"/>
    <w:rPr>
      <w:i/>
      <w:iCs/>
    </w:rPr>
  </w:style>
  <w:style w:type="character" w:styleId="Accentuationlgre">
    <w:name w:val="Subtle Emphasis"/>
    <w:basedOn w:val="Policepardfaut"/>
    <w:uiPriority w:val="19"/>
    <w:qFormat/>
    <w:rsid w:val="00545F7D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545F7D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545F7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5F7D"/>
    <w:pPr>
      <w:outlineLvl w:val="9"/>
    </w:pPr>
  </w:style>
  <w:style w:type="table" w:styleId="Grilledutableau">
    <w:name w:val="Table Grid"/>
    <w:basedOn w:val="TableauNormal"/>
    <w:uiPriority w:val="39"/>
    <w:rsid w:val="005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2042"/>
    <w:rPr>
      <w:color w:val="666666"/>
    </w:rPr>
  </w:style>
  <w:style w:type="character" w:customStyle="1" w:styleId="normaltextrun">
    <w:name w:val="normaltextrun"/>
    <w:basedOn w:val="Policepardfaut"/>
    <w:rsid w:val="00942D3F"/>
  </w:style>
  <w:style w:type="character" w:customStyle="1" w:styleId="eop">
    <w:name w:val="eop"/>
    <w:basedOn w:val="Policepardfaut"/>
    <w:rsid w:val="00942D3F"/>
  </w:style>
  <w:style w:type="character" w:styleId="Marquedecommentaire">
    <w:name w:val="annotation reference"/>
    <w:basedOn w:val="Policepardfaut"/>
    <w:uiPriority w:val="99"/>
    <w:semiHidden/>
    <w:unhideWhenUsed/>
    <w:rsid w:val="00D90F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0F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0F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F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FE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6052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0426E4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444C2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3F6CD9"/>
        <w:left w:val="single" w:sz="4" w:space="0" w:color="3F6CD9"/>
        <w:bottom w:val="single" w:sz="4" w:space="0" w:color="3F6CD9"/>
        <w:right w:val="single" w:sz="4" w:space="0" w:color="3F6CD9"/>
        <w:insideH w:val="single" w:sz="4" w:space="0" w:color="3F6CD9"/>
        <w:insideV w:val="single" w:sz="4" w:space="0" w:color="3F6CD9"/>
      </w:tblBorders>
    </w:tblPr>
  </w:style>
  <w:style w:type="table" w:styleId="Grilledetableauclaire">
    <w:name w:val="Grid Table Light"/>
    <w:basedOn w:val="TableauNormal"/>
    <w:uiPriority w:val="40"/>
    <w:rsid w:val="00444C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1F1E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E68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39"/>
    <w:rsid w:val="00BC692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BC692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2">
    <w:name w:val="Grille de tableau claire2"/>
    <w:basedOn w:val="TableauNormal"/>
    <w:next w:val="Grilledetableauclaire"/>
    <w:uiPriority w:val="40"/>
    <w:rsid w:val="00D10FFA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3F6CD9"/>
        <w:left w:val="single" w:sz="4" w:space="0" w:color="3F6CD9"/>
        <w:bottom w:val="single" w:sz="4" w:space="0" w:color="3F6CD9"/>
        <w:right w:val="single" w:sz="4" w:space="0" w:color="3F6CD9"/>
        <w:insideH w:val="single" w:sz="4" w:space="0" w:color="3F6CD9"/>
        <w:insideV w:val="single" w:sz="4" w:space="0" w:color="3F6CD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Social-%20Sant&#233;\Service%20de%20la%20coh&#233;sion%20social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BCBF64F4F469390CC57A19BD5E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8C0FE-FC0C-4EAD-A6F6-5D550EE4A37B}"/>
      </w:docPartPr>
      <w:docPartBody>
        <w:p w:rsidR="00962F99" w:rsidRDefault="00962F99" w:rsidP="00962F99">
          <w:pPr>
            <w:pStyle w:val="A3BBCBF64F4F469390CC57A19BD5E577"/>
          </w:pPr>
          <w:r w:rsidRPr="00EF6B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F6"/>
    <w:rsid w:val="000822A7"/>
    <w:rsid w:val="00174AAE"/>
    <w:rsid w:val="001C3FE6"/>
    <w:rsid w:val="002256A9"/>
    <w:rsid w:val="00281754"/>
    <w:rsid w:val="00407FD8"/>
    <w:rsid w:val="00515AEF"/>
    <w:rsid w:val="00633460"/>
    <w:rsid w:val="00655843"/>
    <w:rsid w:val="007654C1"/>
    <w:rsid w:val="007E02C7"/>
    <w:rsid w:val="007F0B2E"/>
    <w:rsid w:val="008452E6"/>
    <w:rsid w:val="0085796E"/>
    <w:rsid w:val="008760F6"/>
    <w:rsid w:val="008C7D7A"/>
    <w:rsid w:val="008D73B3"/>
    <w:rsid w:val="00962F99"/>
    <w:rsid w:val="009A5056"/>
    <w:rsid w:val="009E2B51"/>
    <w:rsid w:val="00A85C51"/>
    <w:rsid w:val="00AB4A95"/>
    <w:rsid w:val="00B5398D"/>
    <w:rsid w:val="00B82336"/>
    <w:rsid w:val="00BF05CC"/>
    <w:rsid w:val="00C90B36"/>
    <w:rsid w:val="00D43E9E"/>
    <w:rsid w:val="00E500E6"/>
    <w:rsid w:val="00F332CA"/>
    <w:rsid w:val="00F4214A"/>
    <w:rsid w:val="00F7367F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7D7A"/>
    <w:rPr>
      <w:color w:val="666666"/>
    </w:rPr>
  </w:style>
  <w:style w:type="paragraph" w:customStyle="1" w:styleId="A3BBCBF64F4F469390CC57A19BD5E577">
    <w:name w:val="A3BBCBF64F4F469390CC57A19BD5E577"/>
    <w:rsid w:val="00962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de la cohésion social 2021.dotx</Template>
  <TotalTime>214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BEN YAACOUB</dc:creator>
  <cp:keywords/>
  <dc:description/>
  <cp:lastModifiedBy>Jessica VANSTECKELMAN</cp:lastModifiedBy>
  <cp:revision>36</cp:revision>
  <cp:lastPrinted>2021-04-14T13:35:00Z</cp:lastPrinted>
  <dcterms:created xsi:type="dcterms:W3CDTF">2024-07-10T10:09:00Z</dcterms:created>
  <dcterms:modified xsi:type="dcterms:W3CDTF">2025-08-22T12:50:00Z</dcterms:modified>
</cp:coreProperties>
</file>